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ind w:left="972"/>
        <w:spacing w:before="118" w:line="220" w:lineRule="auto"/>
        <w:outlineLvl w:val="0"/>
        <w:rPr>
          <w:sz w:val="40"/>
          <w:szCs w:val="40"/>
        </w:rPr>
      </w:pPr>
      <w:r>
        <w:rPr>
          <w:sz w:val="40"/>
          <w:szCs w:val="40"/>
          <w:b/>
          <w:bCs/>
          <w:spacing w:val="-4"/>
        </w:rPr>
        <w:t>江苏省第十五届大学生安全知识竞赛</w:t>
      </w:r>
    </w:p>
    <w:p>
      <w:pPr>
        <w:pStyle w:val="BodyText"/>
        <w:ind w:left="1973"/>
        <w:spacing w:before="147" w:line="220" w:lineRule="auto"/>
        <w:outlineLvl w:val="0"/>
        <w:rPr>
          <w:sz w:val="40"/>
          <w:szCs w:val="40"/>
        </w:rPr>
      </w:pPr>
      <w:r>
        <w:rPr>
          <w:sz w:val="40"/>
          <w:szCs w:val="40"/>
          <w:b/>
          <w:bCs/>
          <w:spacing w:val="-5"/>
        </w:rPr>
        <w:t>考试系统考试端操作说明</w:t>
      </w:r>
    </w:p>
    <w:p>
      <w:pPr>
        <w:spacing w:line="364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114" w:line="226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4"/>
        </w:rPr>
        <w:t>一、登录方式</w:t>
      </w:r>
    </w:p>
    <w:p>
      <w:pPr>
        <w:pStyle w:val="BodyText"/>
        <w:ind w:left="34"/>
        <w:spacing w:before="178" w:line="219" w:lineRule="auto"/>
        <w:rPr/>
      </w:pPr>
      <w:r>
        <w:rPr>
          <w:rFonts w:ascii="Calibri" w:hAnsi="Calibri" w:eastAsia="Calibri" w:cs="Calibri"/>
          <w:spacing w:val="-3"/>
        </w:rPr>
        <w:t>1.</w:t>
      </w:r>
      <w:r>
        <w:rPr>
          <w:rFonts w:ascii="Calibri" w:hAnsi="Calibri" w:eastAsia="Calibri" w:cs="Calibri"/>
          <w:spacing w:val="14"/>
          <w:w w:val="101"/>
        </w:rPr>
        <w:t xml:space="preserve">  </w:t>
      </w:r>
      <w:r>
        <w:rPr>
          <w:spacing w:val="-3"/>
        </w:rPr>
        <w:t>手机端竞赛入口：</w:t>
      </w:r>
    </w:p>
    <w:p>
      <w:pPr>
        <w:pStyle w:val="BodyText"/>
        <w:ind w:left="34"/>
        <w:spacing w:before="174" w:line="220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8"/>
        </w:rPr>
        <w:t xml:space="preserve"> </w:t>
      </w:r>
      <w:r>
        <w:rPr>
          <w:spacing w:val="-1"/>
        </w:rPr>
        <w:t>请扫描下方二维码，进入竞赛平台登录页面。</w:t>
      </w:r>
    </w:p>
    <w:p>
      <w:pPr>
        <w:ind w:firstLine="2577"/>
        <w:spacing w:before="204" w:line="3180" w:lineRule="exact"/>
        <w:rPr/>
      </w:pPr>
      <w:r>
        <w:rPr>
          <w:position w:val="-63"/>
        </w:rPr>
        <w:drawing>
          <wp:inline distT="0" distB="0" distL="0" distR="0">
            <wp:extent cx="2019300" cy="2019300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193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34"/>
        <w:spacing w:before="229" w:line="220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3"/>
        </w:rPr>
        <w:t xml:space="preserve"> </w:t>
      </w:r>
      <w:r>
        <w:rPr>
          <w:spacing w:val="-1"/>
        </w:rPr>
        <w:t>输入学校名称、用户名、密码、验证码，即可登录平台。</w:t>
      </w:r>
    </w:p>
    <w:p>
      <w:pPr>
        <w:pStyle w:val="BodyText"/>
        <w:ind w:left="447" w:right="13" w:hanging="413"/>
        <w:spacing w:before="181" w:line="294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>
          <w:spacing w:val="-1"/>
        </w:rPr>
        <w:t>可自行修改密码，如不修改密码，可点击【暂</w:t>
      </w:r>
      <w:r>
        <w:rPr>
          <w:spacing w:val="-2"/>
        </w:rPr>
        <w:t>不修改】，即可进入竞赛平台</w:t>
      </w:r>
      <w:r>
        <w:rPr/>
        <w:t xml:space="preserve"> </w:t>
      </w:r>
      <w:r>
        <w:rPr>
          <w:spacing w:val="-5"/>
        </w:rPr>
        <w:t>首页。</w:t>
      </w:r>
    </w:p>
    <w:p>
      <w:pPr>
        <w:ind w:firstLine="14"/>
        <w:spacing w:before="198" w:line="5669" w:lineRule="exact"/>
        <w:rPr/>
      </w:pPr>
      <w:r>
        <w:rPr>
          <w:position w:val="-113"/>
        </w:rPr>
        <w:drawing>
          <wp:inline distT="0" distB="0" distL="0" distR="0">
            <wp:extent cx="5053583" cy="3599688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053583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69" w:lineRule="exact"/>
        <w:sectPr>
          <w:footerReference w:type="default" r:id="rId1"/>
          <w:pgSz w:w="11906" w:h="16839"/>
          <w:pgMar w:top="1431" w:right="1785" w:bottom="1156" w:left="1785" w:header="0" w:footer="991" w:gutter="0"/>
        </w:sectPr>
        <w:rPr/>
      </w:pPr>
    </w:p>
    <w:p>
      <w:pPr>
        <w:spacing w:line="355" w:lineRule="auto"/>
        <w:rPr>
          <w:rFonts w:ascii="Arial"/>
          <w:sz w:val="21"/>
        </w:rPr>
      </w:pPr>
      <w:r/>
    </w:p>
    <w:p>
      <w:pPr>
        <w:pStyle w:val="BodyText"/>
        <w:ind w:left="27"/>
        <w:spacing w:before="78" w:line="219" w:lineRule="auto"/>
        <w:rPr/>
      </w:pPr>
      <w:r>
        <w:rPr>
          <w:rFonts w:ascii="Calibri" w:hAnsi="Calibri" w:eastAsia="Calibri" w:cs="Calibri"/>
          <w:spacing w:val="-5"/>
        </w:rPr>
        <w:t>2.</w:t>
      </w:r>
      <w:r>
        <w:rPr>
          <w:rFonts w:ascii="Calibri" w:hAnsi="Calibri" w:eastAsia="Calibri" w:cs="Calibri"/>
          <w:spacing w:val="23"/>
          <w:w w:val="101"/>
        </w:rPr>
        <w:t xml:space="preserve">  </w:t>
      </w:r>
      <w:r>
        <w:rPr>
          <w:rFonts w:ascii="Calibri" w:hAnsi="Calibri" w:eastAsia="Calibri" w:cs="Calibri"/>
          <w:spacing w:val="-5"/>
        </w:rPr>
        <w:t>PC</w:t>
      </w:r>
      <w:r>
        <w:rPr>
          <w:rFonts w:ascii="Calibri" w:hAnsi="Calibri" w:eastAsia="Calibri" w:cs="Calibri"/>
          <w:spacing w:val="15"/>
        </w:rPr>
        <w:t xml:space="preserve"> </w:t>
      </w:r>
      <w:r>
        <w:rPr>
          <w:spacing w:val="-5"/>
        </w:rPr>
        <w:t>端竞赛入口：</w:t>
      </w:r>
    </w:p>
    <w:p>
      <w:pPr>
        <w:pStyle w:val="BodyText"/>
        <w:ind w:left="34"/>
        <w:spacing w:before="68" w:line="381" w:lineRule="auto"/>
        <w:rPr/>
      </w:pPr>
      <w:r>
        <w:rPr>
          <w:position w:val="-4"/>
        </w:rPr>
        <w:drawing>
          <wp:inline distT="0" distB="0" distL="0" distR="0">
            <wp:extent cx="108203" cy="16885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  </w:t>
      </w:r>
      <w:r>
        <w:rPr>
          <w:spacing w:val="-1"/>
        </w:rPr>
        <w:t>浏览器输入网址：</w:t>
      </w:r>
      <w:hyperlink w:history="true" r:id="rId9">
        <w:r>
          <w:rPr>
            <w:rFonts w:ascii="Calibri" w:hAnsi="Calibri" w:eastAsia="Calibri" w:cs="Calibri"/>
            <w:u w:val="single" w:color="auto"/>
            <w:color w:val="0000FF"/>
            <w:spacing w:val="-1"/>
          </w:rPr>
          <w:t>https://mars.mycourse.cn/</w:t>
        </w:r>
      </w:hyperlink>
      <w:r>
        <w:rPr>
          <w:spacing w:val="-1"/>
        </w:rPr>
        <w:t>即可打开竞赛平台。</w:t>
      </w:r>
    </w:p>
    <w:p>
      <w:pPr>
        <w:pStyle w:val="BodyText"/>
        <w:ind w:left="34"/>
        <w:spacing w:before="77" w:line="220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33"/>
        </w:rPr>
        <w:t xml:space="preserve"> </w:t>
      </w:r>
      <w:r>
        <w:rPr>
          <w:spacing w:val="-1"/>
        </w:rPr>
        <w:t>输入学校名称、用户名、密码、验证码，即可登录平台。</w:t>
      </w:r>
    </w:p>
    <w:p>
      <w:pPr>
        <w:pStyle w:val="BodyText"/>
        <w:ind w:left="447" w:right="13" w:hanging="413"/>
        <w:spacing w:before="181" w:line="294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>
          <w:spacing w:val="-1"/>
        </w:rPr>
        <w:t>可自行修改密码，如不修改密码，可点击【暂</w:t>
      </w:r>
      <w:r>
        <w:rPr>
          <w:spacing w:val="-2"/>
        </w:rPr>
        <w:t>不修改】，即可进入竞赛平台</w:t>
      </w:r>
      <w:r>
        <w:rPr/>
        <w:t xml:space="preserve"> </w:t>
      </w:r>
      <w:r>
        <w:rPr>
          <w:spacing w:val="-5"/>
        </w:rPr>
        <w:t>首页。</w:t>
      </w:r>
    </w:p>
    <w:p>
      <w:pPr>
        <w:ind w:firstLine="14"/>
        <w:spacing w:before="123" w:line="3636" w:lineRule="exact"/>
        <w:rPr/>
      </w:pPr>
      <w:r>
        <w:rPr>
          <w:position w:val="-72"/>
        </w:rPr>
        <w:drawing>
          <wp:inline distT="0" distB="0" distL="0" distR="0">
            <wp:extent cx="5269991" cy="2308860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69991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4"/>
        <w:spacing w:before="96" w:line="2719" w:lineRule="exact"/>
        <w:rPr/>
      </w:pPr>
      <w:r>
        <w:rPr>
          <w:position w:val="-54"/>
        </w:rPr>
        <w:drawing>
          <wp:inline distT="0" distB="0" distL="0" distR="0">
            <wp:extent cx="5262371" cy="1726691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62371" cy="1726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4"/>
        <w:spacing w:before="196" w:line="4068" w:lineRule="exact"/>
        <w:rPr/>
      </w:pPr>
      <w:r>
        <w:rPr>
          <w:position w:val="-81"/>
        </w:rPr>
        <w:drawing>
          <wp:inline distT="0" distB="0" distL="0" distR="0">
            <wp:extent cx="5257800" cy="258317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57800" cy="258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068" w:lineRule="exact"/>
        <w:sectPr>
          <w:footerReference w:type="default" r:id="rId7"/>
          <w:pgSz w:w="11906" w:h="16839"/>
          <w:pgMar w:top="1431" w:right="1785" w:bottom="1157" w:left="1785" w:header="0" w:footer="991" w:gutter="0"/>
        </w:sectPr>
        <w:rPr/>
      </w:pPr>
    </w:p>
    <w:p>
      <w:pPr>
        <w:pStyle w:val="BodyText"/>
        <w:ind w:left="33"/>
        <w:spacing w:before="139" w:line="224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5"/>
        </w:rPr>
        <w:t>二、【顺序练习】</w:t>
      </w:r>
      <w:r>
        <w:rPr>
          <w:rFonts w:ascii="Calibri" w:hAnsi="Calibri" w:eastAsia="Calibri" w:cs="Calibri"/>
          <w:sz w:val="35"/>
          <w:szCs w:val="35"/>
          <w:b/>
          <w:bCs/>
          <w:spacing w:val="5"/>
        </w:rPr>
        <w:t>&amp;</w:t>
      </w:r>
      <w:r>
        <w:rPr>
          <w:sz w:val="35"/>
          <w:szCs w:val="35"/>
          <w:b/>
          <w:bCs/>
          <w:spacing w:val="5"/>
        </w:rPr>
        <w:t>【随机练习】</w:t>
      </w:r>
    </w:p>
    <w:p>
      <w:pPr>
        <w:pStyle w:val="BodyText"/>
        <w:ind w:left="443" w:right="113" w:hanging="409"/>
        <w:spacing w:before="173" w:line="293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"/>
        </w:rPr>
        <w:t xml:space="preserve">  </w:t>
      </w:r>
      <w:r>
        <w:rPr>
          <w:spacing w:val="-2"/>
        </w:rPr>
        <w:t>点击【顺序练习】或【随机练习】即可【进入】练习答题界面，题目分为三</w:t>
      </w:r>
      <w:r>
        <w:rPr/>
        <w:t xml:space="preserve"> </w:t>
      </w:r>
      <w:r>
        <w:rPr>
          <w:spacing w:val="-1"/>
        </w:rPr>
        <w:t>种类型：单选、多选和判断。</w:t>
      </w:r>
    </w:p>
    <w:p>
      <w:pPr>
        <w:pStyle w:val="BodyText"/>
        <w:ind w:left="454" w:right="113" w:hanging="420"/>
        <w:spacing w:before="174" w:line="293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7"/>
        </w:rPr>
        <w:t xml:space="preserve"> </w:t>
      </w:r>
      <w:r>
        <w:rPr>
          <w:spacing w:val="-1"/>
        </w:rPr>
        <w:t>【顺序练习】总计</w:t>
      </w:r>
      <w:r>
        <w:rPr>
          <w:spacing w:val="-37"/>
        </w:rPr>
        <w:t xml:space="preserve"> </w:t>
      </w:r>
      <w:r>
        <w:rPr>
          <w:rFonts w:ascii="Calibri" w:hAnsi="Calibri" w:eastAsia="Calibri" w:cs="Calibri"/>
          <w:spacing w:val="-1"/>
        </w:rPr>
        <w:t>1000</w:t>
      </w:r>
      <w:r>
        <w:rPr>
          <w:rFonts w:ascii="Calibri" w:hAnsi="Calibri" w:eastAsia="Calibri" w:cs="Calibri"/>
          <w:spacing w:val="16"/>
        </w:rPr>
        <w:t xml:space="preserve"> </w:t>
      </w:r>
      <w:r>
        <w:rPr>
          <w:spacing w:val="-1"/>
        </w:rPr>
        <w:t>题，从</w:t>
      </w:r>
      <w:r>
        <w:rPr>
          <w:spacing w:val="-37"/>
        </w:rPr>
        <w:t xml:space="preserve"> </w:t>
      </w:r>
      <w:r>
        <w:rPr>
          <w:rFonts w:ascii="Calibri" w:hAnsi="Calibri" w:eastAsia="Calibri" w:cs="Calibri"/>
          <w:spacing w:val="-1"/>
        </w:rPr>
        <w:t>1-1000</w:t>
      </w:r>
      <w:r>
        <w:rPr>
          <w:rFonts w:ascii="Calibri" w:hAnsi="Calibri" w:eastAsia="Calibri" w:cs="Calibri"/>
          <w:spacing w:val="-25"/>
        </w:rPr>
        <w:t xml:space="preserve"> </w:t>
      </w:r>
      <w:r>
        <w:rPr>
          <w:spacing w:val="-1"/>
        </w:rPr>
        <w:t>，顺序不变，做题中途可点击返回随</w:t>
      </w:r>
      <w:r>
        <w:rPr/>
        <w:t xml:space="preserve"> </w:t>
      </w:r>
      <w:r>
        <w:rPr>
          <w:spacing w:val="-1"/>
        </w:rPr>
        <w:t>时退出，再次点击【进入】从退出位置继续开始。</w:t>
      </w:r>
    </w:p>
    <w:p>
      <w:pPr>
        <w:pStyle w:val="BodyText"/>
        <w:ind w:left="445" w:right="51" w:hanging="411"/>
        <w:spacing w:before="174" w:line="293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21"/>
        </w:rPr>
        <w:t xml:space="preserve"> </w:t>
      </w:r>
      <w:r>
        <w:rPr>
          <w:spacing w:val="-4"/>
        </w:rPr>
        <w:t>【随机练习】总计</w:t>
      </w:r>
      <w:r>
        <w:rPr>
          <w:spacing w:val="-40"/>
        </w:rPr>
        <w:t xml:space="preserve"> </w:t>
      </w:r>
      <w:r>
        <w:rPr>
          <w:rFonts w:ascii="Calibri" w:hAnsi="Calibri" w:eastAsia="Calibri" w:cs="Calibri"/>
          <w:spacing w:val="-4"/>
        </w:rPr>
        <w:t>1000</w:t>
      </w:r>
      <w:r>
        <w:rPr>
          <w:rFonts w:ascii="Calibri" w:hAnsi="Calibri" w:eastAsia="Calibri" w:cs="Calibri"/>
          <w:spacing w:val="14"/>
        </w:rPr>
        <w:t xml:space="preserve"> </w:t>
      </w:r>
      <w:r>
        <w:rPr>
          <w:spacing w:val="-4"/>
        </w:rPr>
        <w:t>题，顺序随机打乱，做题中途可点击返回随时退出，</w:t>
      </w:r>
      <w:r>
        <w:rPr/>
        <w:t xml:space="preserve"> </w:t>
      </w:r>
      <w:r>
        <w:rPr>
          <w:spacing w:val="-1"/>
        </w:rPr>
        <w:t>再次点击【进入】从退出位置继续开始。</w:t>
      </w:r>
    </w:p>
    <w:p>
      <w:pPr>
        <w:pStyle w:val="BodyText"/>
        <w:ind w:left="443" w:right="113" w:hanging="409"/>
        <w:spacing w:before="173" w:line="293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>
          <w:spacing w:val="-1"/>
        </w:rPr>
        <w:t>完成练习后，可点击【历史记录】查询练习情</w:t>
      </w:r>
      <w:r>
        <w:rPr>
          <w:spacing w:val="-2"/>
        </w:rPr>
        <w:t>况，所有错题均会收录到【错</w:t>
      </w:r>
      <w:r>
        <w:rPr/>
        <w:t xml:space="preserve"> </w:t>
      </w:r>
      <w:r>
        <w:rPr>
          <w:spacing w:val="-3"/>
        </w:rPr>
        <w:t>题本】。</w:t>
      </w:r>
    </w:p>
    <w:p>
      <w:pPr>
        <w:ind w:firstLine="47"/>
        <w:spacing w:before="197" w:line="5673" w:lineRule="exact"/>
        <w:rPr/>
      </w:pPr>
      <w:r>
        <w:rPr>
          <w:position w:val="-113"/>
        </w:rPr>
        <w:drawing>
          <wp:inline distT="0" distB="0" distL="0" distR="0">
            <wp:extent cx="5231892" cy="3602735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31892" cy="360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8" w:lineRule="auto"/>
        <w:rPr>
          <w:rFonts w:ascii="Arial"/>
          <w:sz w:val="21"/>
        </w:rPr>
      </w:pPr>
      <w:r/>
    </w:p>
    <w:p>
      <w:pPr>
        <w:spacing w:line="269" w:lineRule="auto"/>
        <w:rPr>
          <w:rFonts w:ascii="Arial"/>
          <w:sz w:val="21"/>
        </w:rPr>
      </w:pPr>
      <w:r/>
    </w:p>
    <w:p>
      <w:pPr>
        <w:pStyle w:val="BodyText"/>
        <w:ind w:left="28"/>
        <w:spacing w:before="115" w:line="224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6"/>
        </w:rPr>
        <w:t>三、【模拟考试】</w:t>
      </w:r>
      <w:r>
        <w:rPr>
          <w:rFonts w:ascii="Calibri" w:hAnsi="Calibri" w:eastAsia="Calibri" w:cs="Calibri"/>
          <w:sz w:val="35"/>
          <w:szCs w:val="35"/>
          <w:b/>
          <w:bCs/>
          <w:spacing w:val="6"/>
        </w:rPr>
        <w:t>&amp;</w:t>
      </w:r>
      <w:r>
        <w:rPr>
          <w:sz w:val="35"/>
          <w:szCs w:val="35"/>
          <w:b/>
          <w:bCs/>
          <w:spacing w:val="6"/>
        </w:rPr>
        <w:t>【正式考试】</w:t>
      </w:r>
    </w:p>
    <w:p>
      <w:pPr>
        <w:pStyle w:val="BodyText"/>
        <w:ind w:left="448" w:hanging="414"/>
        <w:spacing w:before="142" w:line="306" w:lineRule="auto"/>
        <w:rPr/>
      </w:pPr>
      <w:r>
        <w:rPr>
          <w:position w:val="-4"/>
        </w:rPr>
        <w:drawing>
          <wp:inline distT="0" distB="0" distL="0" distR="0">
            <wp:extent cx="108203" cy="16885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"/>
        </w:rPr>
        <w:t xml:space="preserve">  </w:t>
      </w:r>
      <w:r>
        <w:rPr>
          <w:spacing w:val="-4"/>
        </w:rPr>
        <w:t>点击【模拟考试】</w:t>
      </w:r>
      <w:r>
        <w:rPr>
          <w:rFonts w:ascii="Calibri" w:hAnsi="Calibri" w:eastAsia="Calibri" w:cs="Calibri"/>
          <w:spacing w:val="-4"/>
        </w:rPr>
        <w:t>/</w:t>
      </w:r>
      <w:r>
        <w:rPr>
          <w:spacing w:val="-4"/>
        </w:rPr>
        <w:t>【正式考试】，即可【进入】【模拟考试】</w:t>
      </w:r>
      <w:r>
        <w:rPr>
          <w:rFonts w:ascii="Calibri" w:hAnsi="Calibri" w:eastAsia="Calibri" w:cs="Calibri"/>
          <w:spacing w:val="-4"/>
        </w:rPr>
        <w:t>/</w:t>
      </w:r>
      <w:r>
        <w:rPr>
          <w:spacing w:val="-4"/>
        </w:rPr>
        <w:t>【正式考试】</w:t>
      </w:r>
      <w:r>
        <w:rPr/>
        <w:t xml:space="preserve"> </w:t>
      </w:r>
      <w:r>
        <w:rPr>
          <w:spacing w:val="-6"/>
        </w:rPr>
        <w:t>界面。</w:t>
      </w:r>
    </w:p>
    <w:p>
      <w:pPr>
        <w:pStyle w:val="BodyText"/>
        <w:ind w:left="444" w:right="113" w:hanging="410"/>
        <w:spacing w:before="172" w:line="293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09"/>
        </w:rPr>
        <w:t xml:space="preserve"> </w:t>
      </w:r>
      <w:r>
        <w:rPr>
          <w:spacing w:val="-1"/>
        </w:rPr>
        <w:t>【模拟考试】方式同【正式考试】一样，点击开始，会弹出学生信息和</w:t>
      </w:r>
      <w:r>
        <w:rPr>
          <w:spacing w:val="-2"/>
        </w:rPr>
        <w:t>考试</w:t>
      </w:r>
      <w:r>
        <w:rPr/>
        <w:t xml:space="preserve"> </w:t>
      </w:r>
      <w:r>
        <w:rPr>
          <w:spacing w:val="-1"/>
        </w:rPr>
        <w:t>要求和考试时间，点击【开始】进入考试。</w:t>
      </w:r>
    </w:p>
    <w:p>
      <w:pPr>
        <w:spacing w:line="293" w:lineRule="auto"/>
        <w:sectPr>
          <w:footerReference w:type="default" r:id="rId15"/>
          <w:pgSz w:w="11906" w:h="16839"/>
          <w:pgMar w:top="1431" w:right="1686" w:bottom="1157" w:left="1785" w:header="0" w:footer="992" w:gutter="0"/>
        </w:sectPr>
        <w:rPr/>
      </w:pPr>
    </w:p>
    <w:p>
      <w:pPr>
        <w:pStyle w:val="BodyText"/>
        <w:ind w:left="34"/>
        <w:spacing w:before="113" w:line="220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</w:rPr>
        <w:t xml:space="preserve">  </w:t>
      </w:r>
      <w:r>
        <w:rPr>
          <w:spacing w:val="-1"/>
        </w:rPr>
        <w:t>参与考试提交试卷后，会根据具体及格分提示用户是否通过。</w:t>
      </w:r>
    </w:p>
    <w:p>
      <w:pPr>
        <w:pStyle w:val="BodyText"/>
        <w:ind w:left="443" w:right="13" w:hanging="409"/>
        <w:spacing w:before="182" w:line="293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</w:t>
      </w:r>
      <w:r>
        <w:rPr>
          <w:spacing w:val="-8"/>
        </w:rPr>
        <w:t>完成考试后，可点击【历史记录】，查看考试</w:t>
      </w:r>
      <w:r>
        <w:rPr>
          <w:spacing w:val="-9"/>
        </w:rPr>
        <w:t>情况，所有错题均会收录到【错</w:t>
      </w:r>
      <w:r>
        <w:rPr/>
        <w:t xml:space="preserve"> </w:t>
      </w:r>
      <w:r>
        <w:rPr>
          <w:spacing w:val="-3"/>
        </w:rPr>
        <w:t>题本】。</w:t>
      </w:r>
    </w:p>
    <w:p>
      <w:pPr>
        <w:ind w:firstLine="1365"/>
        <w:spacing w:before="199" w:line="5669" w:lineRule="exact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2709481</wp:posOffset>
            </wp:positionH>
            <wp:positionV relativeFrom="paragraph">
              <wp:posOffset>126607</wp:posOffset>
            </wp:positionV>
            <wp:extent cx="1714500" cy="3599688"/>
            <wp:effectExtent l="0" t="0" r="0" b="0"/>
            <wp:wrapNone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14500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3"/>
        </w:rPr>
        <w:drawing>
          <wp:inline distT="0" distB="0" distL="0" distR="0">
            <wp:extent cx="1709928" cy="3599688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09928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firstLine="1379"/>
        <w:spacing w:line="5188" w:lineRule="exact"/>
        <w:rPr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2698813</wp:posOffset>
            </wp:positionH>
            <wp:positionV relativeFrom="paragraph">
              <wp:posOffset>3138</wp:posOffset>
            </wp:positionV>
            <wp:extent cx="1716023" cy="3291840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16023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03"/>
        </w:rPr>
        <w:drawing>
          <wp:inline distT="0" distB="0" distL="0" distR="0">
            <wp:extent cx="1757172" cy="3294888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57172" cy="3294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188" w:lineRule="exact"/>
        <w:sectPr>
          <w:footerReference w:type="default" r:id="rId23"/>
          <w:pgSz w:w="11906" w:h="16839"/>
          <w:pgMar w:top="1431" w:right="1785" w:bottom="1156" w:left="1785" w:header="0" w:footer="992" w:gutter="0"/>
        </w:sectPr>
        <w:rPr/>
      </w:pPr>
    </w:p>
    <w:p>
      <w:pPr>
        <w:pStyle w:val="BodyText"/>
        <w:ind w:left="61"/>
        <w:spacing w:before="139" w:line="224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-1"/>
        </w:rPr>
        <w:t>四、【错题本】</w:t>
      </w:r>
    </w:p>
    <w:p>
      <w:pPr>
        <w:pStyle w:val="BodyText"/>
        <w:ind w:left="34"/>
        <w:spacing w:before="172" w:line="220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9"/>
        </w:rPr>
        <w:t xml:space="preserve">  </w:t>
      </w:r>
      <w:r>
        <w:rPr>
          <w:spacing w:val="-1"/>
        </w:rPr>
        <w:t>点击【我的】</w:t>
      </w:r>
      <w:r>
        <w:rPr>
          <w:rFonts w:ascii="Calibri" w:hAnsi="Calibri" w:eastAsia="Calibri" w:cs="Calibri"/>
          <w:spacing w:val="-1"/>
        </w:rPr>
        <w:t>--</w:t>
      </w:r>
      <w:r>
        <w:rPr>
          <w:spacing w:val="-1"/>
        </w:rPr>
        <w:t>【错题本】，可显示错题以及错误次数和正确答案。</w:t>
      </w:r>
    </w:p>
    <w:p>
      <w:pPr>
        <w:ind w:firstLine="1372"/>
        <w:spacing w:before="207" w:line="5669" w:lineRule="exact"/>
        <w:rPr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2711005</wp:posOffset>
            </wp:positionH>
            <wp:positionV relativeFrom="paragraph">
              <wp:posOffset>131615</wp:posOffset>
            </wp:positionV>
            <wp:extent cx="1709928" cy="3599688"/>
            <wp:effectExtent l="0" t="0" r="0" b="0"/>
            <wp:wrapNone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09928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113"/>
        </w:rPr>
        <w:drawing>
          <wp:inline distT="0" distB="0" distL="0" distR="0">
            <wp:extent cx="1706880" cy="3599688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706880" cy="3599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33"/>
        <w:spacing w:before="114" w:line="225" w:lineRule="auto"/>
        <w:rPr>
          <w:sz w:val="35"/>
          <w:szCs w:val="35"/>
        </w:rPr>
      </w:pPr>
      <w:r>
        <w:rPr>
          <w:sz w:val="35"/>
          <w:szCs w:val="35"/>
          <w:b/>
          <w:bCs/>
          <w:spacing w:val="4"/>
        </w:rPr>
        <w:t>五、常见问题</w:t>
      </w:r>
    </w:p>
    <w:p>
      <w:pPr>
        <w:pStyle w:val="BodyText"/>
        <w:ind w:left="34"/>
        <w:spacing w:before="171" w:line="220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9"/>
        </w:rPr>
        <w:t xml:space="preserve"> </w:t>
      </w:r>
      <w:r>
        <w:rPr/>
        <w:t>修改密码：点击【我的】</w:t>
      </w:r>
      <w:r>
        <w:rPr>
          <w:rFonts w:ascii="Calibri" w:hAnsi="Calibri" w:eastAsia="Calibri" w:cs="Calibri"/>
        </w:rPr>
        <w:t>-----</w:t>
      </w:r>
      <w:r>
        <w:rPr/>
        <w:t>【修改密</w:t>
      </w:r>
      <w:r>
        <w:rPr>
          <w:spacing w:val="-1"/>
        </w:rPr>
        <w:t>码】即可修改登录密码。</w:t>
      </w:r>
    </w:p>
    <w:p>
      <w:pPr>
        <w:pStyle w:val="BodyText"/>
        <w:ind w:left="446" w:right="13" w:hanging="412"/>
        <w:spacing w:before="182" w:line="293" w:lineRule="auto"/>
        <w:rPr/>
      </w:pPr>
      <w:r>
        <w:rPr>
          <w:position w:val="-5"/>
        </w:rPr>
        <w:drawing>
          <wp:inline distT="0" distB="0" distL="0" distR="0">
            <wp:extent cx="108203" cy="168859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08203" cy="16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18"/>
        </w:rPr>
        <w:t xml:space="preserve"> </w:t>
      </w:r>
      <w:r>
        <w:rPr>
          <w:spacing w:val="-1"/>
        </w:rPr>
        <w:t>排名：点击【我的】</w:t>
      </w:r>
      <w:r>
        <w:rPr>
          <w:rFonts w:ascii="Calibri" w:hAnsi="Calibri" w:eastAsia="Calibri" w:cs="Calibri"/>
          <w:spacing w:val="-1"/>
        </w:rPr>
        <w:t>-----  </w:t>
      </w:r>
      <w:r>
        <w:rPr>
          <w:spacing w:val="-1"/>
        </w:rPr>
        <w:t>【排名】即可显示考生在本次考试中实时排名</w:t>
      </w:r>
      <w:r>
        <w:rPr>
          <w:spacing w:val="-2"/>
        </w:rPr>
        <w:t>，排</w:t>
      </w:r>
      <w:r>
        <w:rPr/>
        <w:t xml:space="preserve"> </w:t>
      </w:r>
      <w:r>
        <w:rPr>
          <w:spacing w:val="-1"/>
        </w:rPr>
        <w:t>名会根据本校完成情况不停变动。</w:t>
      </w:r>
    </w:p>
    <w:p>
      <w:pPr>
        <w:pStyle w:val="BodyText"/>
        <w:ind w:left="454" w:right="19" w:hanging="423"/>
        <w:spacing w:before="184" w:line="290" w:lineRule="auto"/>
        <w:rPr/>
      </w:pPr>
      <w:r>
        <w:rPr>
          <w:position w:val="-4"/>
        </w:rPr>
        <w:drawing>
          <wp:inline distT="0" distB="0" distL="0" distR="0">
            <wp:extent cx="94227" cy="147048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4227" cy="147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</w:rPr>
        <w:t xml:space="preserve">  </w:t>
      </w:r>
      <w:r>
        <w:rPr>
          <w:spacing w:val="-2"/>
        </w:rPr>
        <w:t>在线课服：在登录过程中或者在学习过程中有疑问，均可以点击在线课服。</w:t>
      </w:r>
      <w:r>
        <w:rPr>
          <w:spacing w:val="1"/>
        </w:rPr>
        <w:t xml:space="preserve"> </w:t>
      </w:r>
      <w:r>
        <w:rPr>
          <w:spacing w:val="-2"/>
        </w:rPr>
        <w:t>（人工在线时间：</w:t>
      </w:r>
      <w:r>
        <w:rPr>
          <w:rFonts w:ascii="Calibri" w:hAnsi="Calibri" w:eastAsia="Calibri" w:cs="Calibri"/>
          <w:spacing w:val="-2"/>
        </w:rPr>
        <w:t>9:00-17:00</w:t>
      </w:r>
      <w:r>
        <w:rPr>
          <w:spacing w:val="-2"/>
        </w:rPr>
        <w:t>）</w:t>
      </w:r>
    </w:p>
    <w:sectPr>
      <w:footerReference w:type="default" r:id="rId30"/>
      <w:pgSz w:w="11906" w:h="16839"/>
      <w:pgMar w:top="1431" w:right="1785" w:bottom="1155" w:left="1785" w:header="0" w:footer="99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5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3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29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s://mars.mycourse.cn/" TargetMode="External"/><Relationship Id="rId8" Type="http://schemas.openxmlformats.org/officeDocument/2006/relationships/image" Target="media/image6.png"/><Relationship Id="rId7" Type="http://schemas.openxmlformats.org/officeDocument/2006/relationships/footer" Target="footer2.xml"/><Relationship Id="rId6" Type="http://schemas.openxmlformats.org/officeDocument/2006/relationships/image" Target="media/image5.png"/><Relationship Id="rId5" Type="http://schemas.openxmlformats.org/officeDocument/2006/relationships/image" Target="media/image4.png"/><Relationship Id="rId4" Type="http://schemas.openxmlformats.org/officeDocument/2006/relationships/image" Target="media/image3.png"/><Relationship Id="rId39" Type="http://schemas.openxmlformats.org/officeDocument/2006/relationships/fontTable" Target="fontTable.xml"/><Relationship Id="rId38" Type="http://schemas.openxmlformats.org/officeDocument/2006/relationships/styles" Target="styles.xml"/><Relationship Id="rId37" Type="http://schemas.openxmlformats.org/officeDocument/2006/relationships/settings" Target="settings.xml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jpeg"/><Relationship Id="rId32" Type="http://schemas.openxmlformats.org/officeDocument/2006/relationships/image" Target="media/image26.jpeg"/><Relationship Id="rId31" Type="http://schemas.openxmlformats.org/officeDocument/2006/relationships/image" Target="media/image25.png"/><Relationship Id="rId30" Type="http://schemas.openxmlformats.org/officeDocument/2006/relationships/footer" Target="footer5.xml"/><Relationship Id="rId3" Type="http://schemas.openxmlformats.org/officeDocument/2006/relationships/image" Target="media/image2.jpeg"/><Relationship Id="rId29" Type="http://schemas.openxmlformats.org/officeDocument/2006/relationships/image" Target="media/image24.jpeg"/><Relationship Id="rId28" Type="http://schemas.openxmlformats.org/officeDocument/2006/relationships/image" Target="media/image23.jpeg"/><Relationship Id="rId27" Type="http://schemas.openxmlformats.org/officeDocument/2006/relationships/image" Target="media/image22.jpeg"/><Relationship Id="rId26" Type="http://schemas.openxmlformats.org/officeDocument/2006/relationships/image" Target="media/image21.jpe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footer" Target="footer4.xml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image" Target="media/image1.png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footer" Target="footer3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我心里烦</dc:creator>
  <dcterms:created xsi:type="dcterms:W3CDTF">2026-10-14T10:41:41Z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2026-10-15T11:38:56</vt:filetime>
  </property>
</Properties>
</file>